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2ED" w:rsidRDefault="00820BB3">
      <w:pPr>
        <w:pStyle w:val="Corpsdetexte"/>
        <w:widowControl/>
        <w:jc w:val="both"/>
        <w:rPr>
          <w:rFonts w:hint="eastAsia"/>
        </w:rPr>
      </w:pPr>
      <w:r>
        <w:rPr>
          <w:noProof/>
          <w:color w:val="0000FF"/>
          <w:lang w:eastAsia="fr-FR" w:bidi="ar-SA"/>
        </w:rPr>
        <w:drawing>
          <wp:inline distT="0" distB="0" distL="0" distR="0" wp14:anchorId="38D5A8BA" wp14:editId="0E4FE274">
            <wp:extent cx="2162175" cy="1905000"/>
            <wp:effectExtent l="0" t="0" r="9525" b="0"/>
            <wp:docPr id="1" name="Image 1" descr="http://media1.picsearch.com/is?-LyAJGgB_TzKqN7yhyjJfjRIJsYk9-MVBcx-rGkp25Y&amp;height=25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1.picsearch.com/is?-LyAJGgB_TzKqN7yhyjJfjRIJsYk9-MVBcx-rGkp25Y&amp;height=253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A32ED" w:rsidRDefault="00EA32ED">
      <w:pPr>
        <w:pStyle w:val="Corpsdetexte"/>
        <w:widowControl/>
        <w:jc w:val="both"/>
        <w:rPr>
          <w:rFonts w:hint="eastAsia"/>
        </w:rPr>
      </w:pPr>
    </w:p>
    <w:p w:rsidR="00EA32ED" w:rsidRDefault="00EA32ED">
      <w:pPr>
        <w:pStyle w:val="Corpsdetexte"/>
        <w:widowControl/>
        <w:jc w:val="both"/>
        <w:rPr>
          <w:rFonts w:hint="eastAsia"/>
        </w:rPr>
      </w:pPr>
    </w:p>
    <w:p w:rsidR="00EA32ED" w:rsidRDefault="00820BB3">
      <w:pPr>
        <w:pStyle w:val="Corpsdetexte"/>
        <w:widowControl/>
        <w:jc w:val="both"/>
        <w:rPr>
          <w:rFonts w:hint="eastAsia"/>
        </w:rPr>
      </w:pPr>
      <w:r>
        <w:rPr>
          <w:b/>
          <w:bCs/>
          <w:color w:val="000000"/>
          <w:sz w:val="28"/>
          <w:szCs w:val="28"/>
        </w:rPr>
        <w:t> Prière pour la Pentecôte</w:t>
      </w:r>
    </w:p>
    <w:p w:rsidR="00EA32ED" w:rsidRDefault="00820BB3">
      <w:pPr>
        <w:widowControl/>
        <w:rPr>
          <w:rFonts w:hint="eastAsia"/>
        </w:rPr>
      </w:pPr>
      <w:r>
        <w:rPr>
          <w:rFonts w:ascii="Arial;sans-serif" w:hAnsi="Arial;sans-serif"/>
          <w:i/>
          <w:color w:val="000000"/>
        </w:rPr>
        <w:t>Seigneur, notre Dieu</w:t>
      </w:r>
      <w:r>
        <w:rPr>
          <w:rFonts w:ascii="Arial;sans-serif" w:hAnsi="Arial;sans-serif"/>
          <w:i/>
          <w:color w:val="000000"/>
        </w:rPr>
        <w:br/>
        <w:t>pour tous les Saints</w:t>
      </w:r>
      <w:proofErr w:type="gramStart"/>
      <w:r>
        <w:rPr>
          <w:rFonts w:ascii="Arial;sans-serif" w:hAnsi="Arial;sans-serif"/>
          <w:i/>
          <w:color w:val="000000"/>
        </w:rPr>
        <w:t>,</w:t>
      </w:r>
      <w:proofErr w:type="gramEnd"/>
      <w:r>
        <w:rPr>
          <w:rFonts w:ascii="Arial;sans-serif" w:hAnsi="Arial;sans-serif"/>
          <w:i/>
          <w:color w:val="000000"/>
        </w:rPr>
        <w:br/>
        <w:t>pour tous les témoins de l’Evangile,</w:t>
      </w:r>
      <w:r>
        <w:rPr>
          <w:rFonts w:ascii="Arial;sans-serif" w:hAnsi="Arial;sans-serif"/>
          <w:i/>
          <w:color w:val="000000"/>
        </w:rPr>
        <w:br/>
        <w:t>que ton esprit a suscités depuis des siècles.</w:t>
      </w:r>
      <w:r>
        <w:rPr>
          <w:rFonts w:ascii="Arial;sans-serif" w:hAnsi="Arial;sans-serif"/>
          <w:i/>
          <w:color w:val="000000"/>
        </w:rPr>
        <w:br/>
        <w:t>Aujourd’hui encore</w:t>
      </w:r>
      <w:proofErr w:type="gramStart"/>
      <w:r>
        <w:rPr>
          <w:rFonts w:ascii="Arial;sans-serif" w:hAnsi="Arial;sans-serif"/>
          <w:i/>
          <w:color w:val="000000"/>
        </w:rPr>
        <w:t>,</w:t>
      </w:r>
      <w:proofErr w:type="gramEnd"/>
      <w:r>
        <w:rPr>
          <w:rFonts w:ascii="Arial;sans-serif" w:hAnsi="Arial;sans-serif"/>
          <w:i/>
          <w:color w:val="000000"/>
        </w:rPr>
        <w:br/>
        <w:t>Jésus, ton Fils, n</w:t>
      </w:r>
      <w:r>
        <w:rPr>
          <w:rFonts w:ascii="Arial;sans-serif" w:hAnsi="Arial;sans-serif"/>
          <w:i/>
          <w:color w:val="000000"/>
        </w:rPr>
        <w:t>ous appelle à la sainteté,</w:t>
      </w:r>
      <w:r>
        <w:rPr>
          <w:rFonts w:ascii="Arial;sans-serif" w:hAnsi="Arial;sans-serif"/>
          <w:i/>
          <w:color w:val="000000"/>
        </w:rPr>
        <w:br/>
        <w:t>à vivre heureux avec toi et entre nous.</w:t>
      </w:r>
      <w:r>
        <w:rPr>
          <w:rFonts w:ascii="Arial;sans-serif" w:hAnsi="Arial;sans-serif"/>
          <w:i/>
          <w:color w:val="000000"/>
        </w:rPr>
        <w:br/>
        <w:t>Nous te disons merci</w:t>
      </w:r>
      <w:r>
        <w:rPr>
          <w:rFonts w:ascii="Arial;sans-serif" w:hAnsi="Arial;sans-serif"/>
          <w:i/>
          <w:color w:val="000000"/>
        </w:rPr>
        <w:br/>
        <w:t>pour ceux qui nous donnent de l’amour</w:t>
      </w:r>
      <w:proofErr w:type="gramStart"/>
      <w:r>
        <w:rPr>
          <w:rFonts w:ascii="Arial;sans-serif" w:hAnsi="Arial;sans-serif"/>
          <w:i/>
          <w:color w:val="000000"/>
        </w:rPr>
        <w:t>,</w:t>
      </w:r>
      <w:proofErr w:type="gramEnd"/>
      <w:r>
        <w:rPr>
          <w:rFonts w:ascii="Arial;sans-serif" w:hAnsi="Arial;sans-serif"/>
          <w:i/>
          <w:color w:val="000000"/>
        </w:rPr>
        <w:br/>
        <w:t>pour ceux qui nous aident à grandir,</w:t>
      </w:r>
      <w:r>
        <w:rPr>
          <w:rFonts w:ascii="Arial;sans-serif" w:hAnsi="Arial;sans-serif"/>
          <w:i/>
          <w:color w:val="000000"/>
        </w:rPr>
        <w:br/>
        <w:t>à te connaître et à te rencontrer dans la prière.</w:t>
      </w:r>
      <w:r>
        <w:rPr>
          <w:rFonts w:ascii="Arial;sans-serif" w:hAnsi="Arial;sans-serif"/>
          <w:i/>
          <w:color w:val="000000"/>
        </w:rPr>
        <w:br/>
        <w:t>Nous te disons merci, Seigneur</w:t>
      </w:r>
      <w:proofErr w:type="gramStart"/>
      <w:r>
        <w:rPr>
          <w:rFonts w:ascii="Arial;sans-serif" w:hAnsi="Arial;sans-serif"/>
          <w:i/>
          <w:color w:val="000000"/>
        </w:rPr>
        <w:t>,</w:t>
      </w:r>
      <w:proofErr w:type="gramEnd"/>
      <w:r>
        <w:rPr>
          <w:rFonts w:ascii="Arial;sans-serif" w:hAnsi="Arial;sans-serif"/>
          <w:i/>
          <w:color w:val="000000"/>
        </w:rPr>
        <w:br/>
        <w:t xml:space="preserve">pour tout </w:t>
      </w:r>
      <w:r>
        <w:rPr>
          <w:rFonts w:ascii="Arial;sans-serif" w:hAnsi="Arial;sans-serif"/>
          <w:i/>
          <w:color w:val="000000"/>
        </w:rPr>
        <w:t>ce que tu nous donnes :</w:t>
      </w:r>
      <w:r>
        <w:rPr>
          <w:rFonts w:ascii="Arial;sans-serif" w:hAnsi="Arial;sans-serif"/>
          <w:i/>
          <w:color w:val="000000"/>
        </w:rPr>
        <w:br/>
        <w:t>la joie, l’amitié, le pardon,</w:t>
      </w:r>
      <w:r>
        <w:rPr>
          <w:rFonts w:ascii="Arial;sans-serif" w:hAnsi="Arial;sans-serif"/>
          <w:i/>
          <w:color w:val="000000"/>
        </w:rPr>
        <w:br/>
        <w:t>le bonheur de vivre et de grandir.</w:t>
      </w:r>
      <w:r>
        <w:rPr>
          <w:rFonts w:ascii="Arial;sans-serif" w:hAnsi="Arial;sans-serif"/>
          <w:i/>
          <w:color w:val="000000"/>
        </w:rPr>
        <w:br/>
        <w:t>Tu nous aimes</w:t>
      </w:r>
      <w:proofErr w:type="gramStart"/>
      <w:r>
        <w:rPr>
          <w:rFonts w:ascii="Arial;sans-serif" w:hAnsi="Arial;sans-serif"/>
          <w:i/>
          <w:color w:val="000000"/>
        </w:rPr>
        <w:t>,</w:t>
      </w:r>
      <w:proofErr w:type="gramEnd"/>
      <w:r>
        <w:rPr>
          <w:rFonts w:ascii="Arial;sans-serif" w:hAnsi="Arial;sans-serif"/>
          <w:i/>
          <w:color w:val="000000"/>
        </w:rPr>
        <w:br/>
        <w:t>tu aimes tous les habitants de notre terre.</w:t>
      </w:r>
      <w:r>
        <w:rPr>
          <w:rFonts w:ascii="Arial;sans-serif" w:hAnsi="Arial;sans-serif"/>
          <w:i/>
          <w:color w:val="000000"/>
        </w:rPr>
        <w:br/>
        <w:t>Aide-nous à grandir.</w:t>
      </w:r>
      <w:r>
        <w:rPr>
          <w:rFonts w:ascii="Arial;sans-serif" w:hAnsi="Arial;sans-serif"/>
          <w:i/>
          <w:color w:val="000000"/>
        </w:rPr>
        <w:br/>
        <w:t>Aide-nous à mieux aimer nos parents</w:t>
      </w:r>
      <w:proofErr w:type="gramStart"/>
      <w:r>
        <w:rPr>
          <w:rFonts w:ascii="Arial;sans-serif" w:hAnsi="Arial;sans-serif"/>
          <w:i/>
          <w:color w:val="000000"/>
        </w:rPr>
        <w:t>,</w:t>
      </w:r>
      <w:proofErr w:type="gramEnd"/>
      <w:r>
        <w:rPr>
          <w:rFonts w:ascii="Arial;sans-serif" w:hAnsi="Arial;sans-serif"/>
          <w:i/>
          <w:color w:val="000000"/>
        </w:rPr>
        <w:br/>
        <w:t>nos frères et sœurs.</w:t>
      </w:r>
      <w:r>
        <w:rPr>
          <w:rFonts w:ascii="Arial;sans-serif" w:hAnsi="Arial;sans-serif"/>
          <w:i/>
          <w:color w:val="000000"/>
        </w:rPr>
        <w:br/>
        <w:t>Aide-nous à aimer ceux qui so</w:t>
      </w:r>
      <w:r>
        <w:rPr>
          <w:rFonts w:ascii="Arial;sans-serif" w:hAnsi="Arial;sans-serif"/>
          <w:i/>
          <w:color w:val="000000"/>
        </w:rPr>
        <w:t>nt près de nous</w:t>
      </w:r>
      <w:r>
        <w:rPr>
          <w:rFonts w:ascii="Arial;sans-serif" w:hAnsi="Arial;sans-serif"/>
          <w:i/>
          <w:color w:val="000000"/>
        </w:rPr>
        <w:br/>
        <w:t>et ceux que nous ne connaissons pas encore.</w:t>
      </w:r>
      <w:r>
        <w:rPr>
          <w:rFonts w:ascii="Arial;sans-serif" w:hAnsi="Arial;sans-serif"/>
          <w:i/>
          <w:color w:val="000000"/>
        </w:rPr>
        <w:br/>
        <w:t>Nous te le demandons par Jésus</w:t>
      </w:r>
      <w:proofErr w:type="gramStart"/>
      <w:r>
        <w:rPr>
          <w:rFonts w:ascii="Arial;sans-serif" w:hAnsi="Arial;sans-serif"/>
          <w:i/>
          <w:color w:val="000000"/>
        </w:rPr>
        <w:t>,</w:t>
      </w:r>
      <w:proofErr w:type="gramEnd"/>
      <w:r>
        <w:rPr>
          <w:rFonts w:ascii="Arial;sans-serif" w:hAnsi="Arial;sans-serif"/>
          <w:i/>
          <w:color w:val="000000"/>
        </w:rPr>
        <w:br/>
        <w:t>le Christ, notre Seigneur.</w:t>
      </w:r>
      <w:r>
        <w:rPr>
          <w:rFonts w:ascii="Arial;sans-serif" w:hAnsi="Arial;sans-serif"/>
          <w:i/>
          <w:color w:val="000000"/>
        </w:rPr>
        <w:br/>
        <w:t xml:space="preserve">Amen </w:t>
      </w:r>
    </w:p>
    <w:sectPr w:rsidR="00EA32ED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;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A32ED"/>
    <w:rsid w:val="00820BB3"/>
    <w:rsid w:val="00EA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  <w:rPr>
      <w:color w:val="00000A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20BB3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0BB3"/>
    <w:rPr>
      <w:rFonts w:ascii="Tahoma" w:hAnsi="Tahoma" w:cs="Mangal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javascript:%20void(0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Poste11</dc:creator>
  <cp:lastModifiedBy>Sophie HINARD</cp:lastModifiedBy>
  <cp:revision>4</cp:revision>
  <dcterms:created xsi:type="dcterms:W3CDTF">2017-05-07T18:14:00Z</dcterms:created>
  <dcterms:modified xsi:type="dcterms:W3CDTF">2017-05-18T13:29:00Z</dcterms:modified>
  <dc:language>fr-FR</dc:language>
</cp:coreProperties>
</file>